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06"/>
        <w:ind w:left="936" w:right="369"/>
        <w:jc w:val="center"/>
      </w:pPr>
      <w:r>
        <w:rPr/>
        <w:t>PERENCANAAN STRATEGI DINAS KEPEMUDAAN OLAHRAGA</w:t>
      </w:r>
      <w:r>
        <w:rPr>
          <w:spacing w:val="-57"/>
        </w:rPr>
        <w:t> </w:t>
      </w:r>
      <w:r>
        <w:rPr/>
        <w:t>KEBUDAYAAN DAN PARIWISATA KOTA CIREBON DALAM</w:t>
      </w:r>
      <w:r>
        <w:rPr>
          <w:spacing w:val="1"/>
        </w:rPr>
        <w:t> </w:t>
      </w:r>
      <w:r>
        <w:rPr/>
        <w:t>MENGEMBANGKAN POTENSI WISATA RELIGI KERATON</w:t>
      </w:r>
      <w:r>
        <w:rPr>
          <w:spacing w:val="1"/>
        </w:rPr>
        <w:t> </w:t>
      </w:r>
      <w:r>
        <w:rPr/>
        <w:t>KASEPUHAN</w:t>
      </w:r>
      <w:r>
        <w:rPr>
          <w:spacing w:val="-1"/>
        </w:rPr>
        <w:t> </w:t>
      </w:r>
      <w:r>
        <w:rPr/>
        <w:t>DI ERA</w:t>
      </w:r>
      <w:r>
        <w:rPr>
          <w:spacing w:val="1"/>
        </w:rPr>
        <w:t> </w:t>
      </w:r>
      <w:r>
        <w:rPr/>
        <w:t>PANDEMI COVID-19</w:t>
      </w:r>
    </w:p>
    <w:p>
      <w:pPr>
        <w:pStyle w:val="BodyText"/>
      </w:pPr>
    </w:p>
    <w:p>
      <w:pPr>
        <w:pStyle w:val="BodyText"/>
        <w:spacing w:before="1"/>
        <w:ind w:left="934" w:right="369"/>
        <w:jc w:val="center"/>
      </w:pPr>
      <w:r>
        <w:rPr/>
        <w:t>SKRIPSI</w:t>
      </w:r>
    </w:p>
    <w:p>
      <w:pPr>
        <w:pStyle w:val="BodyText"/>
        <w:spacing w:before="6"/>
        <w:rPr>
          <w:sz w:val="23"/>
        </w:rPr>
      </w:pPr>
    </w:p>
    <w:p>
      <w:pPr>
        <w:spacing w:before="0"/>
        <w:ind w:left="931" w:right="369" w:firstLine="0"/>
        <w:jc w:val="center"/>
        <w:rPr>
          <w:sz w:val="24"/>
        </w:rPr>
      </w:pPr>
      <w:r>
        <w:rPr>
          <w:sz w:val="24"/>
        </w:rPr>
        <w:t>Diajukan</w:t>
      </w:r>
      <w:r>
        <w:rPr>
          <w:spacing w:val="-2"/>
          <w:sz w:val="24"/>
        </w:rPr>
        <w:t> </w:t>
      </w:r>
      <w:r>
        <w:rPr>
          <w:sz w:val="24"/>
        </w:rPr>
        <w:t>untuk</w:t>
      </w:r>
      <w:r>
        <w:rPr>
          <w:spacing w:val="-1"/>
          <w:sz w:val="24"/>
        </w:rPr>
        <w:t> </w:t>
      </w:r>
      <w:r>
        <w:rPr>
          <w:sz w:val="24"/>
        </w:rPr>
        <w:t>memenuhi</w:t>
      </w:r>
      <w:r>
        <w:rPr>
          <w:spacing w:val="-1"/>
          <w:sz w:val="24"/>
        </w:rPr>
        <w:t> </w:t>
      </w:r>
      <w:r>
        <w:rPr>
          <w:sz w:val="24"/>
        </w:rPr>
        <w:t>persyaratan</w:t>
      </w:r>
      <w:r>
        <w:rPr>
          <w:spacing w:val="-2"/>
          <w:sz w:val="24"/>
        </w:rPr>
        <w:t> </w:t>
      </w:r>
      <w:r>
        <w:rPr>
          <w:sz w:val="24"/>
        </w:rPr>
        <w:t>penyelesaian</w:t>
      </w:r>
    </w:p>
    <w:p>
      <w:pPr>
        <w:spacing w:before="1"/>
        <w:ind w:left="936" w:right="369" w:firstLine="0"/>
        <w:jc w:val="center"/>
        <w:rPr>
          <w:sz w:val="24"/>
        </w:rPr>
      </w:pPr>
      <w:r>
        <w:rPr>
          <w:sz w:val="24"/>
        </w:rPr>
        <w:t>Program Strata Satu (S1) Pada Program Studi Ilmu Administrasi Negara</w:t>
      </w:r>
      <w:r>
        <w:rPr>
          <w:spacing w:val="-57"/>
          <w:sz w:val="24"/>
        </w:rPr>
        <w:t> </w:t>
      </w:r>
      <w:r>
        <w:rPr>
          <w:sz w:val="24"/>
        </w:rPr>
        <w:t>Fakultas</w:t>
      </w:r>
      <w:r>
        <w:rPr>
          <w:spacing w:val="1"/>
          <w:sz w:val="24"/>
        </w:rPr>
        <w:t> </w:t>
      </w:r>
      <w:r>
        <w:rPr>
          <w:sz w:val="24"/>
        </w:rPr>
        <w:t>Ilmu Sosial dan</w:t>
      </w:r>
      <w:r>
        <w:rPr>
          <w:spacing w:val="2"/>
          <w:sz w:val="24"/>
        </w:rPr>
        <w:t> </w:t>
      </w:r>
      <w:r>
        <w:rPr>
          <w:sz w:val="24"/>
        </w:rPr>
        <w:t>Ilmu</w:t>
      </w:r>
      <w:r>
        <w:rPr>
          <w:spacing w:val="-1"/>
          <w:sz w:val="24"/>
        </w:rPr>
        <w:t> </w:t>
      </w:r>
      <w:r>
        <w:rPr>
          <w:sz w:val="24"/>
        </w:rPr>
        <w:t>Politik</w:t>
      </w:r>
    </w:p>
    <w:p>
      <w:pPr>
        <w:spacing w:before="0"/>
        <w:ind w:left="935" w:right="369" w:firstLine="0"/>
        <w:jc w:val="center"/>
        <w:rPr>
          <w:sz w:val="24"/>
        </w:rPr>
      </w:pPr>
      <w:r>
        <w:rPr>
          <w:sz w:val="24"/>
        </w:rPr>
        <w:t>Universitas</w:t>
      </w:r>
      <w:r>
        <w:rPr>
          <w:spacing w:val="-1"/>
          <w:sz w:val="24"/>
        </w:rPr>
        <w:t> </w:t>
      </w:r>
      <w:r>
        <w:rPr>
          <w:sz w:val="24"/>
        </w:rPr>
        <w:t>Swadaya Gunung</w:t>
      </w:r>
      <w:r>
        <w:rPr>
          <w:spacing w:val="-3"/>
          <w:sz w:val="24"/>
        </w:rPr>
        <w:t> </w:t>
      </w:r>
      <w:r>
        <w:rPr>
          <w:sz w:val="24"/>
        </w:rPr>
        <w:t>Jati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3"/>
        <w:rPr>
          <w:b w:val="0"/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2979420</wp:posOffset>
            </wp:positionH>
            <wp:positionV relativeFrom="paragraph">
              <wp:posOffset>231580</wp:posOffset>
            </wp:positionV>
            <wp:extent cx="1904011" cy="1890236"/>
            <wp:effectExtent l="0" t="0" r="0" b="0"/>
            <wp:wrapTopAndBottom/>
            <wp:docPr id="1" name="image1.jpeg" descr="Description: 1471275_1378028502448602_1281498958_n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011" cy="1890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5"/>
        <w:rPr>
          <w:b w:val="0"/>
          <w:sz w:val="37"/>
        </w:rPr>
      </w:pPr>
    </w:p>
    <w:p>
      <w:pPr>
        <w:pStyle w:val="BodyText"/>
        <w:spacing w:line="480" w:lineRule="auto"/>
        <w:ind w:left="3459" w:right="2891"/>
        <w:jc w:val="center"/>
      </w:pPr>
      <w:r>
        <w:rPr/>
        <w:t>FIKY YUDHISTIRA</w:t>
      </w:r>
      <w:r>
        <w:rPr>
          <w:spacing w:val="-57"/>
        </w:rPr>
        <w:t> </w:t>
      </w:r>
      <w:r>
        <w:rPr/>
        <w:t>NPM.</w:t>
      </w:r>
      <w:r>
        <w:rPr>
          <w:spacing w:val="-1"/>
        </w:rPr>
        <w:t> </w:t>
      </w:r>
      <w:r>
        <w:rPr/>
        <w:t>117090052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480" w:lineRule="auto"/>
        <w:ind w:left="1690" w:right="1124"/>
        <w:jc w:val="center"/>
      </w:pPr>
      <w:r>
        <w:rPr/>
        <w:t>PROGRAM STUDI ILMU ADMINISTRASI NEGARA</w:t>
      </w:r>
      <w:r>
        <w:rPr>
          <w:spacing w:val="-58"/>
        </w:rPr>
        <w:t> </w:t>
      </w:r>
      <w:r>
        <w:rPr/>
        <w:t>FAKULTAS ILMU SOSIAL DAN ILMU POLITIK</w:t>
      </w:r>
      <w:r>
        <w:rPr>
          <w:spacing w:val="1"/>
        </w:rPr>
        <w:t> </w:t>
      </w:r>
      <w:r>
        <w:rPr/>
        <w:t>UNIVERSITAS SWADAYA GUNUNG JATI</w:t>
      </w:r>
      <w:r>
        <w:rPr>
          <w:spacing w:val="1"/>
        </w:rPr>
        <w:t> </w:t>
      </w:r>
      <w:r>
        <w:rPr/>
        <w:t>CIREBON</w:t>
      </w:r>
    </w:p>
    <w:p>
      <w:pPr>
        <w:pStyle w:val="BodyText"/>
        <w:spacing w:before="1"/>
        <w:ind w:left="934" w:right="369"/>
        <w:jc w:val="center"/>
      </w:pPr>
      <w:r>
        <w:rPr/>
        <w:t>2021</w:t>
      </w:r>
    </w:p>
    <w:sectPr>
      <w:type w:val="continuous"/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2021-11-13T21:50:15Z</dcterms:created>
  <dcterms:modified xsi:type="dcterms:W3CDTF">2021-11-13T21:50:15Z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2021-11-13T00:00:00Z</vt:filetime>
  </property>
</Properties>
</file>